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Organizational Structure Graphics 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5943600" cy="5943600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5943600" cy="59436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5943600" cy="59436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243013" cy="43505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3013" cy="435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